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88" w:rsidRDefault="00892F99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eastAsia="Calibri" w:cs="Calibri"/>
          <w:sz w:val="28"/>
          <w:szCs w:val="28"/>
        </w:rPr>
        <w:t>VREDNOVANJE U NASTAVI NA DALJINU – BIOLOGIJA 7</w:t>
      </w:r>
    </w:p>
    <w:p w:rsidR="00962A88" w:rsidRDefault="00962A88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62A88" w:rsidRDefault="00892F99">
      <w:r>
        <w:rPr>
          <w:rFonts w:eastAsia="Calibri" w:cs="Calibri"/>
          <w:sz w:val="24"/>
          <w:szCs w:val="24"/>
        </w:rPr>
        <w:t xml:space="preserve">USMENO PROVJERAVANJE: </w:t>
      </w:r>
      <w:proofErr w:type="spellStart"/>
      <w:r>
        <w:rPr>
          <w:rFonts w:eastAsia="Calibri" w:cs="Calibri"/>
          <w:sz w:val="24"/>
          <w:szCs w:val="24"/>
        </w:rPr>
        <w:t>Provodit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će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se </w:t>
      </w:r>
      <w:proofErr w:type="spellStart"/>
      <w:r>
        <w:rPr>
          <w:rFonts w:eastAsia="Calibri" w:cs="Calibri"/>
          <w:sz w:val="24"/>
          <w:szCs w:val="24"/>
        </w:rPr>
        <w:t>prema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potrebi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procjeni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nastavnice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proofErr w:type="spellStart"/>
      <w:r>
        <w:rPr>
          <w:rFonts w:eastAsia="Calibri" w:cs="Calibri"/>
          <w:sz w:val="24"/>
          <w:szCs w:val="24"/>
        </w:rPr>
        <w:t>Svi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učenici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mogu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biti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ispitani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eastAsia="Calibri" w:cs="Calibri"/>
          <w:sz w:val="24"/>
          <w:szCs w:val="24"/>
        </w:rPr>
        <w:t>ali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ne </w:t>
      </w:r>
      <w:proofErr w:type="spellStart"/>
      <w:r>
        <w:rPr>
          <w:rFonts w:eastAsia="Calibri" w:cs="Calibri"/>
          <w:sz w:val="24"/>
          <w:szCs w:val="24"/>
        </w:rPr>
        <w:t>moraju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proofErr w:type="spellStart"/>
      <w:r>
        <w:rPr>
          <w:rFonts w:eastAsia="Calibri" w:cs="Calibri"/>
          <w:sz w:val="24"/>
          <w:szCs w:val="24"/>
        </w:rPr>
        <w:t>Učenici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će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biti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ispitani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preko</w:t>
      </w:r>
      <w:proofErr w:type="spellEnd"/>
      <w:r>
        <w:rPr>
          <w:rFonts w:eastAsia="Calibri" w:cs="Calibri"/>
          <w:sz w:val="24"/>
          <w:szCs w:val="24"/>
        </w:rPr>
        <w:t xml:space="preserve"> video </w:t>
      </w:r>
      <w:proofErr w:type="spellStart"/>
      <w:r>
        <w:rPr>
          <w:rFonts w:eastAsia="Calibri" w:cs="Calibri"/>
          <w:sz w:val="24"/>
          <w:szCs w:val="24"/>
        </w:rPr>
        <w:t>poziva</w:t>
      </w:r>
      <w:proofErr w:type="spellEnd"/>
      <w:r>
        <w:rPr>
          <w:rFonts w:eastAsia="Calibri" w:cs="Calibri"/>
          <w:sz w:val="24"/>
          <w:szCs w:val="24"/>
        </w:rPr>
        <w:t xml:space="preserve"> u </w:t>
      </w:r>
      <w:proofErr w:type="spellStart"/>
      <w:r>
        <w:rPr>
          <w:rFonts w:eastAsia="Calibri" w:cs="Calibri"/>
          <w:sz w:val="24"/>
          <w:szCs w:val="24"/>
        </w:rPr>
        <w:t>aplikaciji</w:t>
      </w:r>
      <w:proofErr w:type="spellEnd"/>
      <w:r>
        <w:rPr>
          <w:rFonts w:eastAsia="Calibri" w:cs="Calibri"/>
          <w:sz w:val="24"/>
          <w:szCs w:val="24"/>
        </w:rPr>
        <w:t xml:space="preserve"> Teams. </w:t>
      </w:r>
      <w:proofErr w:type="spellStart"/>
      <w:r>
        <w:rPr>
          <w:rFonts w:eastAsia="Calibri" w:cs="Calibri"/>
          <w:sz w:val="24"/>
          <w:szCs w:val="24"/>
        </w:rPr>
        <w:t>Ovaj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način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vrednovanja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rezultira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brojčanom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ocjenom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962A88" w:rsidRDefault="00892F99">
      <w:r>
        <w:rPr>
          <w:rFonts w:eastAsia="Calibri" w:cs="Calibri"/>
          <w:sz w:val="24"/>
          <w:szCs w:val="24"/>
        </w:rPr>
        <w:t xml:space="preserve">PISANA PROVJERA </w:t>
      </w:r>
      <w:proofErr w:type="gramStart"/>
      <w:r>
        <w:rPr>
          <w:rFonts w:eastAsia="Calibri" w:cs="Calibri"/>
          <w:sz w:val="24"/>
          <w:szCs w:val="24"/>
        </w:rPr>
        <w:t>ZNANJA :</w:t>
      </w:r>
      <w:proofErr w:type="gram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Prilikom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pisane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provjere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znanja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nastavnica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će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koristiti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jedan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od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ponuđenih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alata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za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pisanu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provjeru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znanja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proofErr w:type="spellStart"/>
      <w:r>
        <w:rPr>
          <w:rFonts w:eastAsia="Calibri" w:cs="Calibri"/>
          <w:sz w:val="24"/>
          <w:szCs w:val="24"/>
        </w:rPr>
        <w:t>Pisana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provjera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rezultirat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će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brojčanom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ocjenom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962A88" w:rsidRDefault="00892F99">
      <w:r>
        <w:rPr>
          <w:rFonts w:eastAsia="Calibri" w:cs="Calibri"/>
          <w:sz w:val="24"/>
          <w:szCs w:val="24"/>
        </w:rPr>
        <w:t xml:space="preserve">AKTIVNOST: </w:t>
      </w:r>
      <w:proofErr w:type="spellStart"/>
      <w:r>
        <w:rPr>
          <w:rFonts w:eastAsia="Calibri" w:cs="Calibri"/>
          <w:sz w:val="24"/>
          <w:szCs w:val="24"/>
        </w:rPr>
        <w:t>Obavezna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domaća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zadaća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aktivnos</w:t>
      </w:r>
      <w:r>
        <w:rPr>
          <w:rFonts w:eastAsia="Calibri" w:cs="Calibri"/>
          <w:sz w:val="24"/>
          <w:szCs w:val="24"/>
        </w:rPr>
        <w:t>t</w:t>
      </w:r>
      <w:proofErr w:type="spellEnd"/>
      <w:r>
        <w:rPr>
          <w:rFonts w:eastAsia="Calibri" w:cs="Calibri"/>
          <w:sz w:val="24"/>
          <w:szCs w:val="24"/>
        </w:rPr>
        <w:t xml:space="preserve"> u </w:t>
      </w:r>
      <w:proofErr w:type="spellStart"/>
      <w:r>
        <w:rPr>
          <w:rFonts w:eastAsia="Calibri" w:cs="Calibri"/>
          <w:sz w:val="24"/>
          <w:szCs w:val="24"/>
        </w:rPr>
        <w:t>virtualnoj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učionici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će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se </w:t>
      </w:r>
      <w:proofErr w:type="spellStart"/>
      <w:r>
        <w:rPr>
          <w:rFonts w:eastAsia="Calibri" w:cs="Calibri"/>
          <w:sz w:val="24"/>
          <w:szCs w:val="24"/>
        </w:rPr>
        <w:t>upisivati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uz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formativno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vrednovanje</w:t>
      </w:r>
      <w:proofErr w:type="spellEnd"/>
      <w:r>
        <w:rPr>
          <w:rFonts w:eastAsia="Calibri" w:cs="Calibri"/>
          <w:sz w:val="24"/>
          <w:szCs w:val="24"/>
        </w:rPr>
        <w:t xml:space="preserve"> u e </w:t>
      </w:r>
      <w:proofErr w:type="spellStart"/>
      <w:r>
        <w:rPr>
          <w:rFonts w:eastAsia="Calibri" w:cs="Calibri"/>
          <w:sz w:val="24"/>
          <w:szCs w:val="24"/>
        </w:rPr>
        <w:t>Dnevniku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i</w:t>
      </w:r>
      <w:proofErr w:type="spellEnd"/>
      <w:r>
        <w:rPr>
          <w:rFonts w:eastAsia="Calibri" w:cs="Calibri"/>
          <w:sz w:val="24"/>
          <w:szCs w:val="24"/>
        </w:rPr>
        <w:t xml:space="preserve"> u </w:t>
      </w:r>
      <w:proofErr w:type="spellStart"/>
      <w:r>
        <w:rPr>
          <w:rFonts w:eastAsia="Calibri" w:cs="Calibri"/>
          <w:sz w:val="24"/>
          <w:szCs w:val="24"/>
        </w:rPr>
        <w:t>obliku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brojčanog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vrednovanja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na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kraju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svakog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obrađenog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poglavlja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962A88" w:rsidRDefault="00892F99">
      <w:r>
        <w:rPr>
          <w:rFonts w:eastAsia="Calibri" w:cs="Calibri"/>
          <w:sz w:val="24"/>
          <w:szCs w:val="24"/>
        </w:rPr>
        <w:t>ZAKLJUČNA OCJENA: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Učitelj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donosi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zaključnu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ocjenu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na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temelju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sveukupnih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ocjena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iz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svih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elemenata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na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kraju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n</w:t>
      </w:r>
      <w:r>
        <w:rPr>
          <w:rFonts w:eastAsia="Calibri" w:cs="Calibri"/>
          <w:sz w:val="24"/>
          <w:szCs w:val="24"/>
        </w:rPr>
        <w:t>astavne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godine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koje</w:t>
      </w:r>
      <w:proofErr w:type="spellEnd"/>
      <w:r>
        <w:rPr>
          <w:rFonts w:eastAsia="Calibri" w:cs="Calibri"/>
          <w:sz w:val="24"/>
          <w:szCs w:val="24"/>
        </w:rPr>
        <w:t xml:space="preserve"> je </w:t>
      </w:r>
      <w:proofErr w:type="spellStart"/>
      <w:r>
        <w:rPr>
          <w:rFonts w:eastAsia="Calibri" w:cs="Calibri"/>
          <w:sz w:val="24"/>
          <w:szCs w:val="24"/>
        </w:rPr>
        <w:t>učenik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dobio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sukladno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prethodno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razrađenim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kriterijima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proofErr w:type="spellStart"/>
      <w:r>
        <w:rPr>
          <w:rFonts w:eastAsia="Calibri" w:cs="Calibri"/>
          <w:sz w:val="24"/>
          <w:szCs w:val="24"/>
        </w:rPr>
        <w:t>Konačna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ocjena</w:t>
      </w:r>
      <w:proofErr w:type="spellEnd"/>
      <w:r>
        <w:rPr>
          <w:rFonts w:eastAsia="Calibri" w:cs="Calibri"/>
          <w:sz w:val="24"/>
          <w:szCs w:val="24"/>
        </w:rPr>
        <w:t xml:space="preserve"> ne mora </w:t>
      </w:r>
      <w:proofErr w:type="spellStart"/>
      <w:r>
        <w:rPr>
          <w:rFonts w:eastAsia="Calibri" w:cs="Calibri"/>
          <w:sz w:val="24"/>
          <w:szCs w:val="24"/>
        </w:rPr>
        <w:t>biti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aritmetička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sredina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svih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ocjena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tijekom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nastavne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godine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</w:p>
    <w:p w:rsidR="00962A88" w:rsidRDefault="00892F99">
      <w:r>
        <w:br/>
      </w:r>
      <w:r>
        <w:br/>
      </w:r>
    </w:p>
    <w:p w:rsidR="00962A88" w:rsidRDefault="00892F99">
      <w:r>
        <w:t xml:space="preserve"> </w:t>
      </w:r>
    </w:p>
    <w:sectPr w:rsidR="00962A8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88"/>
    <w:rsid w:val="00892F99"/>
    <w:rsid w:val="009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67248-B234-49C2-8A8B-00E0B5C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Tuta</dc:creator>
  <dc:description/>
  <cp:lastModifiedBy>Korisnik</cp:lastModifiedBy>
  <cp:revision>2</cp:revision>
  <dcterms:created xsi:type="dcterms:W3CDTF">2020-05-28T06:08:00Z</dcterms:created>
  <dcterms:modified xsi:type="dcterms:W3CDTF">2020-05-28T06:08:00Z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